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624" w:rsidRPr="00262624" w:rsidRDefault="00262624" w:rsidP="00262624">
      <w:pPr>
        <w:shd w:val="clear" w:color="auto" w:fill="FFFFFF"/>
        <w:spacing w:line="240" w:lineRule="auto"/>
        <w:jc w:val="both"/>
        <w:rPr>
          <w:rFonts w:ascii="Segoe UI" w:eastAsia="Times New Roman" w:hAnsi="Segoe UI" w:cs="Segoe UI"/>
          <w:color w:val="3F4758"/>
          <w:sz w:val="23"/>
          <w:szCs w:val="23"/>
          <w:lang w:eastAsia="ru-RU"/>
        </w:rPr>
      </w:pPr>
      <w:r w:rsidRPr="00262624">
        <w:rPr>
          <w:rFonts w:ascii="Segoe UI" w:eastAsia="Times New Roman" w:hAnsi="Segoe UI" w:cs="Segoe UI"/>
          <w:b/>
          <w:bCs/>
          <w:color w:val="3F4758"/>
          <w:sz w:val="23"/>
          <w:szCs w:val="23"/>
          <w:lang w:eastAsia="ru-RU"/>
        </w:rPr>
        <w:t>Сведения о количестве субъектов малого и среднего предпринимательства, об их классификации по видам экономической деятельности и об обороте товаров (работ, услуг), производимых данными субъектами</w:t>
      </w:r>
    </w:p>
    <w:tbl>
      <w:tblPr>
        <w:tblW w:w="8026" w:type="dxa"/>
        <w:tblBorders>
          <w:top w:val="single" w:sz="4" w:space="0" w:color="EDF1F5"/>
          <w:left w:val="single" w:sz="4" w:space="0" w:color="EDF1F5"/>
          <w:bottom w:val="single" w:sz="4" w:space="0" w:color="EDF1F5"/>
          <w:right w:val="single" w:sz="4" w:space="0" w:color="EDF1F5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95"/>
        <w:gridCol w:w="2444"/>
        <w:gridCol w:w="2887"/>
      </w:tblGrid>
      <w:tr w:rsidR="00262624" w:rsidRPr="00262624" w:rsidTr="006E375D">
        <w:tc>
          <w:tcPr>
            <w:tcW w:w="228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2624" w:rsidRPr="00262624" w:rsidRDefault="00262624" w:rsidP="00262624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</w:pPr>
            <w:r w:rsidRPr="00262624">
              <w:rPr>
                <w:rFonts w:ascii="Segoe UI" w:eastAsia="Times New Roman" w:hAnsi="Segoe UI" w:cs="Segoe UI"/>
                <w:b/>
                <w:bCs/>
                <w:color w:val="3F4758"/>
                <w:sz w:val="20"/>
                <w:szCs w:val="20"/>
                <w:lang w:eastAsia="ru-RU"/>
              </w:rPr>
              <w:t>Вид экономической деятельности</w:t>
            </w:r>
          </w:p>
        </w:tc>
        <w:tc>
          <w:tcPr>
            <w:tcW w:w="2444" w:type="dxa"/>
            <w:tcBorders>
              <w:top w:val="single" w:sz="8" w:space="0" w:color="EDF1F5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2624" w:rsidRPr="00262624" w:rsidRDefault="00262624" w:rsidP="00262624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</w:pPr>
            <w:r w:rsidRPr="00262624">
              <w:rPr>
                <w:rFonts w:ascii="Segoe UI" w:eastAsia="Times New Roman" w:hAnsi="Segoe UI" w:cs="Segoe UI"/>
                <w:b/>
                <w:bCs/>
                <w:color w:val="3F4758"/>
                <w:sz w:val="20"/>
                <w:szCs w:val="20"/>
                <w:lang w:eastAsia="ru-RU"/>
              </w:rPr>
              <w:t>Количество субъектов малого и среднего предпринимательства</w:t>
            </w:r>
          </w:p>
        </w:tc>
        <w:tc>
          <w:tcPr>
            <w:tcW w:w="3296" w:type="dxa"/>
            <w:tcBorders>
              <w:top w:val="single" w:sz="8" w:space="0" w:color="EDF1F5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2624" w:rsidRPr="00262624" w:rsidRDefault="00262624" w:rsidP="00262624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</w:pPr>
            <w:r w:rsidRPr="00262624">
              <w:rPr>
                <w:rFonts w:ascii="Segoe UI" w:eastAsia="Times New Roman" w:hAnsi="Segoe UI" w:cs="Segoe UI"/>
                <w:b/>
                <w:bCs/>
                <w:color w:val="3F4758"/>
                <w:sz w:val="20"/>
                <w:szCs w:val="20"/>
                <w:lang w:eastAsia="ru-RU"/>
              </w:rPr>
              <w:t>Сведения об обороте товаров (работ, услуг), производимых субъектами малого и среднего предпринимательства</w:t>
            </w:r>
          </w:p>
        </w:tc>
      </w:tr>
      <w:tr w:rsidR="00262624" w:rsidRPr="00262624" w:rsidTr="006E375D">
        <w:tc>
          <w:tcPr>
            <w:tcW w:w="2286" w:type="dxa"/>
            <w:tcBorders>
              <w:top w:val="nil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2624" w:rsidRPr="004B4031" w:rsidRDefault="00687571" w:rsidP="0026262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F4758"/>
                <w:sz w:val="24"/>
                <w:szCs w:val="24"/>
                <w:lang w:eastAsia="ru-RU"/>
              </w:rPr>
            </w:pPr>
            <w:r w:rsidRPr="004B4031">
              <w:rPr>
                <w:rFonts w:ascii="Arial" w:hAnsi="Arial" w:cs="Arial"/>
                <w:bCs/>
                <w:sz w:val="24"/>
                <w:szCs w:val="24"/>
              </w:rPr>
              <w:t>01</w:t>
            </w:r>
            <w:r w:rsidRPr="004B4031">
              <w:rPr>
                <w:rFonts w:ascii="Arial" w:hAnsi="Arial" w:cs="Arial"/>
                <w:sz w:val="24"/>
                <w:szCs w:val="24"/>
              </w:rPr>
              <w:t>.</w:t>
            </w:r>
            <w:r w:rsidRPr="004B4031">
              <w:rPr>
                <w:rFonts w:ascii="Arial" w:hAnsi="Arial" w:cs="Arial"/>
                <w:bCs/>
                <w:sz w:val="24"/>
                <w:szCs w:val="24"/>
              </w:rPr>
              <w:t>11</w:t>
            </w:r>
            <w:r w:rsidRPr="004B4031">
              <w:rPr>
                <w:rFonts w:ascii="Arial" w:hAnsi="Arial" w:cs="Arial"/>
                <w:sz w:val="24"/>
                <w:szCs w:val="24"/>
              </w:rPr>
              <w:t>.</w:t>
            </w:r>
            <w:r w:rsidRPr="004B4031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4B4031">
              <w:rPr>
                <w:rFonts w:ascii="Arial" w:hAnsi="Arial" w:cs="Arial"/>
                <w:sz w:val="24"/>
                <w:szCs w:val="24"/>
              </w:rPr>
              <w:t>: Выращивание зерновых культур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2624" w:rsidRPr="00262624" w:rsidRDefault="006E375D" w:rsidP="00687571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2624" w:rsidRPr="00262624" w:rsidRDefault="00262624" w:rsidP="00262624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</w:pPr>
            <w:r w:rsidRPr="00262624"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  <w:t>Сведения отсутствуют</w:t>
            </w:r>
          </w:p>
        </w:tc>
      </w:tr>
      <w:tr w:rsidR="00262624" w:rsidRPr="00262624" w:rsidTr="006E375D">
        <w:tc>
          <w:tcPr>
            <w:tcW w:w="2286" w:type="dxa"/>
            <w:tcBorders>
              <w:top w:val="nil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2624" w:rsidRPr="004B4031" w:rsidRDefault="00687571" w:rsidP="00262624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4B4031">
              <w:rPr>
                <w:rFonts w:ascii="Arial" w:hAnsi="Arial" w:cs="Arial"/>
                <w:bCs/>
                <w:sz w:val="24"/>
                <w:szCs w:val="24"/>
              </w:rPr>
              <w:t>46</w:t>
            </w:r>
            <w:r w:rsidRPr="004B4031">
              <w:rPr>
                <w:rFonts w:ascii="Arial" w:hAnsi="Arial" w:cs="Arial"/>
                <w:sz w:val="24"/>
                <w:szCs w:val="24"/>
              </w:rPr>
              <w:t>.</w:t>
            </w:r>
            <w:r w:rsidRPr="004B4031">
              <w:rPr>
                <w:rFonts w:ascii="Arial" w:hAnsi="Arial" w:cs="Arial"/>
                <w:bCs/>
                <w:sz w:val="24"/>
                <w:szCs w:val="24"/>
              </w:rPr>
              <w:t>21</w:t>
            </w:r>
            <w:r w:rsidRPr="004B4031">
              <w:rPr>
                <w:rFonts w:ascii="Arial" w:hAnsi="Arial" w:cs="Arial"/>
                <w:sz w:val="24"/>
                <w:szCs w:val="24"/>
              </w:rPr>
              <w:t>.</w:t>
            </w:r>
            <w:r w:rsidRPr="004B4031">
              <w:rPr>
                <w:rFonts w:ascii="Arial" w:hAnsi="Arial" w:cs="Arial"/>
                <w:bCs/>
                <w:sz w:val="24"/>
                <w:szCs w:val="24"/>
              </w:rPr>
              <w:t>11</w:t>
            </w:r>
            <w:r w:rsidRPr="004B4031">
              <w:rPr>
                <w:rFonts w:ascii="Arial" w:hAnsi="Arial" w:cs="Arial"/>
                <w:sz w:val="24"/>
                <w:szCs w:val="24"/>
              </w:rPr>
              <w:t>: Торговля оптовая зерном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2624" w:rsidRPr="00262624" w:rsidRDefault="00262624" w:rsidP="00687571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</w:pPr>
            <w:r w:rsidRPr="00262624"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  <w:t> </w:t>
            </w:r>
            <w:r w:rsidR="00687571"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2624" w:rsidRPr="00262624" w:rsidRDefault="00262624" w:rsidP="00262624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</w:pPr>
            <w:r w:rsidRPr="00262624"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  <w:t>Сведения отсутствуют</w:t>
            </w:r>
          </w:p>
        </w:tc>
      </w:tr>
      <w:tr w:rsidR="00262624" w:rsidRPr="00262624" w:rsidTr="006E375D">
        <w:tc>
          <w:tcPr>
            <w:tcW w:w="2286" w:type="dxa"/>
            <w:tcBorders>
              <w:top w:val="nil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2624" w:rsidRPr="004B4031" w:rsidRDefault="00687571" w:rsidP="00687571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4B4031">
              <w:rPr>
                <w:rStyle w:val="a4"/>
                <w:sz w:val="24"/>
                <w:szCs w:val="24"/>
              </w:rPr>
              <w:t>01.11</w:t>
            </w:r>
            <w:r w:rsidRPr="004B4031">
              <w:rPr>
                <w:sz w:val="24"/>
                <w:szCs w:val="24"/>
              </w:rPr>
              <w:t xml:space="preserve"> - «Выращивание зерновых (кроме риса), зернобобовых культур и семян масличных культур»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2624" w:rsidRPr="00262624" w:rsidRDefault="006723CD" w:rsidP="00687571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2624" w:rsidRPr="00262624" w:rsidRDefault="00262624" w:rsidP="00262624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</w:pPr>
            <w:r w:rsidRPr="00262624"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  <w:t>Сведения отсутствуют</w:t>
            </w:r>
          </w:p>
        </w:tc>
      </w:tr>
      <w:tr w:rsidR="00262624" w:rsidRPr="00262624" w:rsidTr="006E375D">
        <w:tc>
          <w:tcPr>
            <w:tcW w:w="2286" w:type="dxa"/>
            <w:tcBorders>
              <w:top w:val="nil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2624" w:rsidRPr="004B4031" w:rsidRDefault="00687571" w:rsidP="00687571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4B4031">
              <w:rPr>
                <w:rStyle w:val="a4"/>
                <w:rFonts w:ascii="PT Sans" w:hAnsi="PT Sans" w:cs="Arial"/>
                <w:color w:val="000000"/>
                <w:sz w:val="24"/>
                <w:szCs w:val="24"/>
              </w:rPr>
              <w:t>01.41</w:t>
            </w:r>
            <w:r w:rsidRPr="004B4031">
              <w:rPr>
                <w:rFonts w:ascii="PT Sans" w:hAnsi="PT Sans" w:cs="Arial"/>
                <w:color w:val="000000"/>
                <w:sz w:val="24"/>
                <w:szCs w:val="24"/>
              </w:rPr>
              <w:t xml:space="preserve"> - «Разведение молочного крупного рогатого скота, производство сырого молока»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2624" w:rsidRPr="00262624" w:rsidRDefault="006723CD" w:rsidP="006723CD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2624" w:rsidRPr="00262624" w:rsidRDefault="00262624" w:rsidP="00262624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</w:pPr>
            <w:r w:rsidRPr="00262624"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  <w:t>Сведения отсутствуют</w:t>
            </w:r>
          </w:p>
        </w:tc>
      </w:tr>
      <w:tr w:rsidR="00262624" w:rsidRPr="00262624" w:rsidTr="006E375D">
        <w:tc>
          <w:tcPr>
            <w:tcW w:w="2286" w:type="dxa"/>
            <w:tcBorders>
              <w:top w:val="nil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2624" w:rsidRPr="004B4031" w:rsidRDefault="00687571" w:rsidP="00687571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4B4031">
              <w:rPr>
                <w:rStyle w:val="a4"/>
                <w:rFonts w:ascii="PT Sans" w:hAnsi="PT Sans" w:cs="Arial"/>
                <w:color w:val="000000"/>
                <w:sz w:val="24"/>
                <w:szCs w:val="24"/>
              </w:rPr>
              <w:t>47.11</w:t>
            </w:r>
            <w:r w:rsidRPr="004B4031">
              <w:rPr>
                <w:rFonts w:ascii="PT Sans" w:hAnsi="PT Sans" w:cs="Arial"/>
                <w:color w:val="000000"/>
                <w:sz w:val="24"/>
                <w:szCs w:val="24"/>
              </w:rPr>
              <w:t xml:space="preserve"> - «Торговля розничная преимущественно пищевыми продуктами, включая напитки, и табачными изделиями в неспециализированных магазинах»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2624" w:rsidRPr="00262624" w:rsidRDefault="00262624" w:rsidP="004852F8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</w:pPr>
            <w:r w:rsidRPr="00262624"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  <w:t> </w:t>
            </w:r>
            <w:r w:rsidR="004852F8"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2624" w:rsidRPr="00262624" w:rsidRDefault="00262624" w:rsidP="00262624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</w:pPr>
            <w:r w:rsidRPr="00262624"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  <w:t>Сведения отсутствуют</w:t>
            </w:r>
          </w:p>
        </w:tc>
      </w:tr>
      <w:tr w:rsidR="00262624" w:rsidRPr="00262624" w:rsidTr="006E375D">
        <w:tc>
          <w:tcPr>
            <w:tcW w:w="2286" w:type="dxa"/>
            <w:tcBorders>
              <w:top w:val="nil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2624" w:rsidRPr="004B4031" w:rsidRDefault="00687571" w:rsidP="00687571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4B4031">
              <w:rPr>
                <w:rStyle w:val="a4"/>
                <w:rFonts w:ascii="PT Sans" w:hAnsi="PT Sans" w:cs="Arial"/>
                <w:color w:val="000000"/>
                <w:sz w:val="24"/>
                <w:szCs w:val="24"/>
              </w:rPr>
              <w:t>52.29</w:t>
            </w:r>
            <w:r w:rsidRPr="004B4031">
              <w:rPr>
                <w:rFonts w:ascii="PT Sans" w:hAnsi="PT Sans" w:cs="Arial"/>
                <w:color w:val="000000"/>
                <w:sz w:val="24"/>
                <w:szCs w:val="24"/>
              </w:rPr>
              <w:t xml:space="preserve"> - «Деятельность вспомогательная прочая, связанная с перевозками»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2624" w:rsidRPr="00262624" w:rsidRDefault="006E375D" w:rsidP="00687571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2624" w:rsidRPr="00262624" w:rsidRDefault="00262624" w:rsidP="00262624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</w:pPr>
            <w:r w:rsidRPr="00262624"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  <w:t>Сведения отсутствуют</w:t>
            </w:r>
          </w:p>
        </w:tc>
      </w:tr>
      <w:tr w:rsidR="00262624" w:rsidRPr="00262624" w:rsidTr="006E375D">
        <w:tc>
          <w:tcPr>
            <w:tcW w:w="2286" w:type="dxa"/>
            <w:tcBorders>
              <w:top w:val="nil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2624" w:rsidRPr="004B4031" w:rsidRDefault="006E375D" w:rsidP="006E375D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4B4031">
              <w:rPr>
                <w:rStyle w:val="a4"/>
                <w:rFonts w:ascii="PT Sans" w:hAnsi="PT Sans" w:cs="Arial"/>
                <w:color w:val="000000"/>
                <w:sz w:val="24"/>
                <w:szCs w:val="24"/>
              </w:rPr>
              <w:lastRenderedPageBreak/>
              <w:t>47.81</w:t>
            </w:r>
            <w:r w:rsidRPr="004B4031">
              <w:rPr>
                <w:rFonts w:ascii="PT Sans" w:hAnsi="PT Sans" w:cs="Arial"/>
                <w:color w:val="000000"/>
                <w:sz w:val="24"/>
                <w:szCs w:val="24"/>
              </w:rPr>
              <w:t xml:space="preserve"> - «Торговля розничная в нестационарных торговых объектах и на рынках пищевыми продуктами, напитками и табачной продукцией»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2624" w:rsidRPr="00262624" w:rsidRDefault="00262624" w:rsidP="00262624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</w:pPr>
            <w:r w:rsidRPr="00262624"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2624" w:rsidRPr="00262624" w:rsidRDefault="00262624" w:rsidP="00262624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</w:pPr>
            <w:r w:rsidRPr="00262624"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  <w:t>Сведения отсутствуют</w:t>
            </w:r>
          </w:p>
        </w:tc>
      </w:tr>
      <w:tr w:rsidR="00262624" w:rsidRPr="00262624" w:rsidTr="006E375D">
        <w:tc>
          <w:tcPr>
            <w:tcW w:w="2286" w:type="dxa"/>
            <w:tcBorders>
              <w:top w:val="nil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2624" w:rsidRPr="004B4031" w:rsidRDefault="006E375D" w:rsidP="006E375D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4B4031">
              <w:rPr>
                <w:rStyle w:val="a4"/>
                <w:rFonts w:ascii="PT Sans" w:hAnsi="PT Sans" w:cs="Arial"/>
                <w:color w:val="000000"/>
                <w:sz w:val="24"/>
                <w:szCs w:val="24"/>
              </w:rPr>
              <w:t>46.46.2</w:t>
            </w:r>
            <w:r w:rsidRPr="004B4031">
              <w:rPr>
                <w:rFonts w:ascii="PT Sans" w:hAnsi="PT Sans" w:cs="Arial"/>
                <w:color w:val="000000"/>
                <w:sz w:val="24"/>
                <w:szCs w:val="24"/>
              </w:rPr>
              <w:t xml:space="preserve"> - «Торговля оптовая изделиями, применяемыми в медицинских целях»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2624" w:rsidRPr="00262624" w:rsidRDefault="006E375D" w:rsidP="00262624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2624" w:rsidRPr="00262624" w:rsidRDefault="00262624" w:rsidP="00262624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</w:pPr>
            <w:r w:rsidRPr="00262624"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  <w:t>Сведения отсутствуют</w:t>
            </w:r>
          </w:p>
        </w:tc>
      </w:tr>
      <w:tr w:rsidR="00262624" w:rsidRPr="00262624" w:rsidTr="006E375D">
        <w:tc>
          <w:tcPr>
            <w:tcW w:w="2286" w:type="dxa"/>
            <w:tcBorders>
              <w:top w:val="nil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2624" w:rsidRPr="004B4031" w:rsidRDefault="006E375D" w:rsidP="006E375D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4B4031">
              <w:rPr>
                <w:rStyle w:val="a4"/>
                <w:rFonts w:ascii="PT Sans" w:hAnsi="PT Sans" w:cs="Arial"/>
                <w:color w:val="000000"/>
                <w:sz w:val="24"/>
                <w:szCs w:val="24"/>
              </w:rPr>
              <w:t>49.42</w:t>
            </w:r>
            <w:r w:rsidRPr="004B4031">
              <w:rPr>
                <w:rFonts w:ascii="PT Sans" w:hAnsi="PT Sans" w:cs="Arial"/>
                <w:color w:val="000000"/>
                <w:sz w:val="24"/>
                <w:szCs w:val="24"/>
              </w:rPr>
              <w:t xml:space="preserve"> - «Предоставление услуг по перевозкам»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2624" w:rsidRPr="00262624" w:rsidRDefault="006E375D" w:rsidP="00262624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2624" w:rsidRPr="00262624" w:rsidRDefault="00262624" w:rsidP="00262624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</w:pPr>
            <w:r w:rsidRPr="00262624"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  <w:t>Сведения отсутствуют</w:t>
            </w:r>
          </w:p>
        </w:tc>
      </w:tr>
      <w:tr w:rsidR="006E375D" w:rsidRPr="00262624" w:rsidTr="006E375D">
        <w:tc>
          <w:tcPr>
            <w:tcW w:w="2286" w:type="dxa"/>
            <w:tcBorders>
              <w:top w:val="nil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375D" w:rsidRPr="004B4031" w:rsidRDefault="006E375D" w:rsidP="006E375D">
            <w:pPr>
              <w:spacing w:after="300" w:line="240" w:lineRule="auto"/>
              <w:rPr>
                <w:rStyle w:val="a4"/>
                <w:rFonts w:ascii="PT Sans" w:hAnsi="PT Sans" w:cs="Arial"/>
                <w:color w:val="000000"/>
                <w:sz w:val="24"/>
                <w:szCs w:val="24"/>
              </w:rPr>
            </w:pPr>
            <w:r w:rsidRPr="004B4031">
              <w:rPr>
                <w:rStyle w:val="a4"/>
                <w:rFonts w:ascii="PT Sans" w:hAnsi="PT Sans" w:cs="Arial"/>
                <w:color w:val="000000"/>
                <w:sz w:val="24"/>
                <w:szCs w:val="24"/>
              </w:rPr>
              <w:t>01.42.1</w:t>
            </w:r>
            <w:r w:rsidRPr="004B4031">
              <w:rPr>
                <w:rFonts w:ascii="PT Sans" w:hAnsi="PT Sans" w:cs="Arial"/>
                <w:color w:val="000000"/>
                <w:sz w:val="24"/>
                <w:szCs w:val="24"/>
              </w:rPr>
              <w:t xml:space="preserve"> - «Разведение мясного и прочего крупного рогатого скота, включая буйволов, яков и др.»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375D" w:rsidRDefault="006723CD" w:rsidP="00262624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375D" w:rsidRPr="00262624" w:rsidRDefault="006E375D" w:rsidP="00262624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</w:pPr>
          </w:p>
        </w:tc>
      </w:tr>
      <w:tr w:rsidR="00262624" w:rsidRPr="00262624" w:rsidTr="006E375D">
        <w:tc>
          <w:tcPr>
            <w:tcW w:w="2286" w:type="dxa"/>
            <w:tcBorders>
              <w:top w:val="nil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2624" w:rsidRPr="004B4031" w:rsidRDefault="006E375D" w:rsidP="006E375D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4B4031">
              <w:rPr>
                <w:rStyle w:val="a4"/>
                <w:rFonts w:ascii="PT Sans" w:hAnsi="PT Sans" w:cs="Arial"/>
                <w:color w:val="000000"/>
                <w:sz w:val="24"/>
                <w:szCs w:val="24"/>
              </w:rPr>
              <w:t>46.13</w:t>
            </w:r>
            <w:r w:rsidRPr="004B4031">
              <w:rPr>
                <w:rFonts w:ascii="PT Sans" w:hAnsi="PT Sans" w:cs="Arial"/>
                <w:color w:val="000000"/>
                <w:sz w:val="24"/>
                <w:szCs w:val="24"/>
              </w:rPr>
              <w:t xml:space="preserve"> - «Деятельность агентов по оптовой торговле лесоматериалами и строительными материалами»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2624" w:rsidRPr="00262624" w:rsidRDefault="00262624" w:rsidP="00262624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</w:pPr>
            <w:r w:rsidRPr="00262624"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2624" w:rsidRPr="00262624" w:rsidRDefault="00262624" w:rsidP="00262624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</w:pPr>
            <w:r w:rsidRPr="00262624"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  <w:t>Сведения отсутствуют</w:t>
            </w:r>
          </w:p>
        </w:tc>
      </w:tr>
      <w:tr w:rsidR="006E375D" w:rsidRPr="00262624" w:rsidTr="006E375D">
        <w:tc>
          <w:tcPr>
            <w:tcW w:w="2286" w:type="dxa"/>
            <w:tcBorders>
              <w:top w:val="nil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375D" w:rsidRPr="004B4031" w:rsidRDefault="006E375D" w:rsidP="00AC2E83">
            <w:pPr>
              <w:spacing w:after="300" w:line="240" w:lineRule="auto"/>
              <w:rPr>
                <w:rStyle w:val="a4"/>
                <w:rFonts w:ascii="PT Sans" w:hAnsi="PT Sans" w:cs="Arial"/>
                <w:color w:val="000000"/>
                <w:sz w:val="24"/>
                <w:szCs w:val="24"/>
              </w:rPr>
            </w:pPr>
            <w:r w:rsidRPr="004B4031">
              <w:rPr>
                <w:rStyle w:val="a4"/>
                <w:rFonts w:ascii="PT Sans" w:hAnsi="PT Sans" w:cs="Arial"/>
                <w:color w:val="000000"/>
                <w:sz w:val="24"/>
                <w:szCs w:val="24"/>
              </w:rPr>
              <w:t>41.20</w:t>
            </w:r>
            <w:r w:rsidRPr="004B4031">
              <w:rPr>
                <w:rFonts w:ascii="PT Sans" w:hAnsi="PT Sans" w:cs="Arial"/>
                <w:color w:val="000000"/>
                <w:sz w:val="24"/>
                <w:szCs w:val="24"/>
              </w:rPr>
              <w:t xml:space="preserve"> - «Строительство жилых и нежилых зданий»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375D" w:rsidRPr="00262624" w:rsidRDefault="006E375D" w:rsidP="00262624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375D" w:rsidRPr="00262624" w:rsidRDefault="006723CD" w:rsidP="00262624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</w:pPr>
            <w:r w:rsidRPr="00262624"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  <w:t>Сведения отсутствуют</w:t>
            </w:r>
          </w:p>
        </w:tc>
      </w:tr>
      <w:tr w:rsidR="006723CD" w:rsidRPr="00262624" w:rsidTr="006E375D">
        <w:tc>
          <w:tcPr>
            <w:tcW w:w="2286" w:type="dxa"/>
            <w:tcBorders>
              <w:top w:val="nil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3CD" w:rsidRPr="004B4031" w:rsidRDefault="006723CD" w:rsidP="006723CD">
            <w:pPr>
              <w:spacing w:after="300" w:line="240" w:lineRule="auto"/>
              <w:rPr>
                <w:rStyle w:val="a4"/>
                <w:rFonts w:ascii="PT Sans" w:hAnsi="PT Sans" w:cs="Arial"/>
                <w:color w:val="000000"/>
                <w:sz w:val="24"/>
                <w:szCs w:val="24"/>
              </w:rPr>
            </w:pPr>
            <w:r w:rsidRPr="004B4031">
              <w:rPr>
                <w:rStyle w:val="a4"/>
                <w:sz w:val="24"/>
                <w:szCs w:val="24"/>
              </w:rPr>
              <w:t>01.45.1</w:t>
            </w:r>
            <w:r w:rsidRPr="004B4031">
              <w:rPr>
                <w:sz w:val="24"/>
                <w:szCs w:val="24"/>
              </w:rPr>
              <w:t xml:space="preserve"> - «Разведение овец и коз»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3CD" w:rsidRDefault="006723CD" w:rsidP="00262624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3CD" w:rsidRPr="00262624" w:rsidRDefault="006723CD" w:rsidP="00262624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</w:pPr>
            <w:r w:rsidRPr="00262624"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  <w:t>Сведения отсутствуют</w:t>
            </w:r>
          </w:p>
        </w:tc>
      </w:tr>
      <w:tr w:rsidR="006E375D" w:rsidRPr="00262624" w:rsidTr="006E375D">
        <w:tc>
          <w:tcPr>
            <w:tcW w:w="2286" w:type="dxa"/>
            <w:tcBorders>
              <w:top w:val="nil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375D" w:rsidRPr="004B4031" w:rsidRDefault="006723CD" w:rsidP="006723CD">
            <w:pPr>
              <w:spacing w:after="300" w:line="240" w:lineRule="auto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03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49.32</w:t>
            </w:r>
            <w:r w:rsidRPr="004B4031">
              <w:rPr>
                <w:rFonts w:ascii="Times New Roman" w:hAnsi="Times New Roman" w:cs="Times New Roman"/>
                <w:sz w:val="24"/>
                <w:szCs w:val="24"/>
              </w:rPr>
              <w:t xml:space="preserve"> - «Деятельность легкового такси и арендованных легковых автомобилей с водителем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375D" w:rsidRDefault="006723CD" w:rsidP="00262624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375D" w:rsidRPr="00262624" w:rsidRDefault="006723CD" w:rsidP="00262624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</w:pPr>
            <w:r w:rsidRPr="00262624"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  <w:t>Сведения отсутствуют</w:t>
            </w:r>
          </w:p>
        </w:tc>
      </w:tr>
      <w:tr w:rsidR="006723CD" w:rsidRPr="00262624" w:rsidTr="006E375D">
        <w:tc>
          <w:tcPr>
            <w:tcW w:w="2286" w:type="dxa"/>
            <w:tcBorders>
              <w:top w:val="nil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3CD" w:rsidRPr="004B4031" w:rsidRDefault="006723CD" w:rsidP="006723CD">
            <w:pPr>
              <w:spacing w:after="30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4B4031">
              <w:rPr>
                <w:rStyle w:val="a4"/>
                <w:sz w:val="24"/>
                <w:szCs w:val="24"/>
              </w:rPr>
              <w:lastRenderedPageBreak/>
              <w:t>01.42</w:t>
            </w:r>
            <w:r w:rsidRPr="004B4031">
              <w:rPr>
                <w:sz w:val="24"/>
                <w:szCs w:val="24"/>
              </w:rPr>
              <w:t xml:space="preserve"> - «Разведение прочих пород крупного рогатого скота и буйволов, производство спермы»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3CD" w:rsidRDefault="006723CD" w:rsidP="00262624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3CD" w:rsidRPr="00262624" w:rsidRDefault="006723CD" w:rsidP="00262624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</w:pPr>
            <w:r w:rsidRPr="00262624"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  <w:t>Сведения отсутствуют</w:t>
            </w:r>
          </w:p>
        </w:tc>
      </w:tr>
      <w:tr w:rsidR="00262624" w:rsidRPr="00262624" w:rsidTr="006E375D">
        <w:tc>
          <w:tcPr>
            <w:tcW w:w="2286" w:type="dxa"/>
            <w:tcBorders>
              <w:top w:val="nil"/>
              <w:left w:val="single" w:sz="8" w:space="0" w:color="EDF1F5"/>
              <w:bottom w:val="nil"/>
              <w:right w:val="single" w:sz="8" w:space="0" w:color="EDF1F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2624" w:rsidRPr="004B4031" w:rsidRDefault="006E375D" w:rsidP="006E375D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4B4031">
              <w:rPr>
                <w:rStyle w:val="a4"/>
                <w:sz w:val="24"/>
                <w:szCs w:val="24"/>
              </w:rPr>
              <w:t>47.19.1</w:t>
            </w:r>
            <w:r w:rsidRPr="004B4031">
              <w:rPr>
                <w:sz w:val="24"/>
                <w:szCs w:val="24"/>
              </w:rPr>
              <w:t xml:space="preserve"> - «Торговля розничная большим товарным ассортиментом с преобладанием непродовольственных товаров в неспециализированных магазинах»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single" w:sz="8" w:space="0" w:color="EDF1F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2624" w:rsidRPr="00262624" w:rsidRDefault="006E375D" w:rsidP="00262624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single" w:sz="8" w:space="0" w:color="EDF1F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2624" w:rsidRPr="00262624" w:rsidRDefault="00262624" w:rsidP="00262624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</w:pPr>
            <w:r w:rsidRPr="00262624"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  <w:t>Сведения отсутствуют</w:t>
            </w:r>
          </w:p>
        </w:tc>
      </w:tr>
      <w:tr w:rsidR="006E375D" w:rsidRPr="00262624" w:rsidTr="006E375D">
        <w:tc>
          <w:tcPr>
            <w:tcW w:w="2286" w:type="dxa"/>
            <w:tcBorders>
              <w:top w:val="nil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375D" w:rsidRDefault="006E375D" w:rsidP="006E375D">
            <w:pPr>
              <w:spacing w:after="300" w:line="240" w:lineRule="auto"/>
              <w:rPr>
                <w:rStyle w:val="a4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375D" w:rsidRDefault="006E375D" w:rsidP="00262624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375D" w:rsidRPr="00262624" w:rsidRDefault="006E375D" w:rsidP="00262624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0"/>
                <w:szCs w:val="20"/>
                <w:lang w:eastAsia="ru-RU"/>
              </w:rPr>
            </w:pPr>
          </w:p>
        </w:tc>
      </w:tr>
    </w:tbl>
    <w:p w:rsidR="00262624" w:rsidRPr="00262624" w:rsidRDefault="00262624" w:rsidP="00262624">
      <w:pPr>
        <w:spacing w:after="263" w:line="326" w:lineRule="atLeast"/>
        <w:rPr>
          <w:rFonts w:ascii="Segoe UI" w:eastAsia="Times New Roman" w:hAnsi="Segoe UI" w:cs="Segoe UI"/>
          <w:color w:val="3F4758"/>
          <w:sz w:val="23"/>
          <w:szCs w:val="23"/>
          <w:lang w:eastAsia="ru-RU"/>
        </w:rPr>
      </w:pPr>
      <w:r w:rsidRPr="00262624">
        <w:rPr>
          <w:rFonts w:ascii="Segoe UI" w:eastAsia="Times New Roman" w:hAnsi="Segoe UI" w:cs="Segoe UI"/>
          <w:color w:val="3F4758"/>
          <w:sz w:val="23"/>
          <w:szCs w:val="23"/>
          <w:lang w:eastAsia="ru-RU"/>
        </w:rPr>
        <w:t> </w:t>
      </w:r>
    </w:p>
    <w:p w:rsidR="005E5867" w:rsidRDefault="005E5867"/>
    <w:sectPr w:rsidR="005E5867" w:rsidSect="005E5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62624"/>
    <w:rsid w:val="00262624"/>
    <w:rsid w:val="004852F8"/>
    <w:rsid w:val="004B4031"/>
    <w:rsid w:val="00546F03"/>
    <w:rsid w:val="005E5867"/>
    <w:rsid w:val="006723CD"/>
    <w:rsid w:val="00687571"/>
    <w:rsid w:val="006E375D"/>
    <w:rsid w:val="00AC2E83"/>
    <w:rsid w:val="00E65BF9"/>
    <w:rsid w:val="00ED1468"/>
    <w:rsid w:val="00F32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7571"/>
    <w:rPr>
      <w:color w:val="0000FF"/>
      <w:u w:val="single"/>
    </w:rPr>
  </w:style>
  <w:style w:type="character" w:styleId="a4">
    <w:name w:val="Strong"/>
    <w:basedOn w:val="a0"/>
    <w:uiPriority w:val="22"/>
    <w:qFormat/>
    <w:rsid w:val="006875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4456">
                  <w:marLeft w:val="0"/>
                  <w:marRight w:val="0"/>
                  <w:marTop w:val="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1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8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2022-03-10T13:15:00Z</cp:lastPrinted>
  <dcterms:created xsi:type="dcterms:W3CDTF">2022-03-10T08:03:00Z</dcterms:created>
  <dcterms:modified xsi:type="dcterms:W3CDTF">2022-03-10T13:16:00Z</dcterms:modified>
</cp:coreProperties>
</file>